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75" w:rsidRDefault="00916B75" w:rsidP="009C6D95">
      <w:pPr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2B1ED3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</w:t>
      </w:r>
      <w:r w:rsidR="00C841E6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年度员工生日蛋糕卡</w:t>
      </w:r>
      <w:r w:rsidR="001C09EC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采购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9C6D95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9C6D9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C841E6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9C6D95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16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根据公开、公平、公正、诚信的原则，欢迎符合资质要求、有供货能力的供应商参加投标。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1.1 项目名称及编号：生日蛋糕卡385份（为预估数量），实际采购时有10%左右的正负误差。公开邀请招标编号：TI-2020-048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 投标人资格要求：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1.2.1符合《中华人民共和国政府采购法》第二十二条规定：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（1）具有独立承担民事责任的能力；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(2) 具有良好的商业信誉和健全的财务会计制度；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（3）具有履行合同所必须的设备和专业技术能力；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(4) 有依法缴纳税金和社会保障资金的良好记录；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(5) 法律、行政法规规定的其他条件。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1.2.2投标人具有食品生产许可证。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1.2.3 投标人具有食品卫生许可证或食品流通许可证。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1.2.4投标人具有项目必须的技术条件或经营能力，在江苏省境内设有直</w:t>
      </w:r>
      <w:proofErr w:type="gramStart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营门店且门</w:t>
      </w:r>
      <w:proofErr w:type="gramEnd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店总数量在5家及以上，在太仓市及乡镇设有直</w:t>
      </w:r>
      <w:proofErr w:type="gramStart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营门店且门</w:t>
      </w:r>
      <w:proofErr w:type="gramEnd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店总数量在1家及以上。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1.2.5采购项目不接受进口产品投标，不接受联合体投标,中标后不允许分包、转包。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1.2.6对报名后的投标人先进行资质审查，后进行调查，符合招标要求的正式列入招标对象。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1.3 交货时间：合同生效之日起至2021年12月31日止。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1.4 交货地点：苏州现代货箱码头有限公司招标人指定地点。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1.5 投标保证金：本次招标不设投标保证金。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1.6投标报名时间：邮箱报名或现场报名（下附报名表），报名日期：2020年12月16日8:30至2020年12月21日15:30。地址：太仓市浮桥</w:t>
      </w:r>
      <w:proofErr w:type="gramStart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镇银港路</w:t>
      </w:r>
      <w:proofErr w:type="gramEnd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1号。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1.7 招标文件的发放：按报名表中的电子邮箱号发放招标文件。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1.8 投标截止时间：投标人应于2021年1月5日12：00时前将投标文件密封送交</w:t>
      </w: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lastRenderedPageBreak/>
        <w:t>到苏州现代货箱码头有限公司采购部，逾期送达或未密封将予以拒。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1.9 有关招投</w:t>
      </w:r>
      <w:bookmarkStart w:id="0" w:name="_GoBack"/>
      <w:bookmarkEnd w:id="0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标的事项和本项目的更正公告敬请关注本公司网站，也可以与我司采购部联系。 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招标联系人：张三保    电话：0512-53183211   13862269066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邮箱：zsb@suzhouterminals.com</w:t>
      </w:r>
    </w:p>
    <w:p w:rsidR="001574E2" w:rsidRPr="001574E2" w:rsidRDefault="001574E2" w:rsidP="001574E2">
      <w:pPr>
        <w:spacing w:line="360" w:lineRule="auto"/>
        <w:ind w:firstLineChars="400" w:firstLine="960"/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项目联系人：</w:t>
      </w:r>
      <w:proofErr w:type="gramStart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杨佳伟</w:t>
      </w:r>
      <w:proofErr w:type="gramEnd"/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电话：0512-53183219   13776171510</w:t>
      </w:r>
    </w:p>
    <w:p w:rsidR="0091654B" w:rsidRPr="00A730E3" w:rsidRDefault="001574E2" w:rsidP="001574E2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1574E2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邮箱：jiawei.yang@suzhouterminals.com</w:t>
      </w: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A1" w:rsidRDefault="006C30A1" w:rsidP="001258C4">
      <w:r>
        <w:separator/>
      </w:r>
    </w:p>
  </w:endnote>
  <w:endnote w:type="continuationSeparator" w:id="0">
    <w:p w:rsidR="006C30A1" w:rsidRDefault="006C30A1" w:rsidP="0012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A1" w:rsidRDefault="006C30A1" w:rsidP="001258C4">
      <w:r>
        <w:separator/>
      </w:r>
    </w:p>
  </w:footnote>
  <w:footnote w:type="continuationSeparator" w:id="0">
    <w:p w:rsidR="006C30A1" w:rsidRDefault="006C30A1" w:rsidP="0012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8C4"/>
    <w:rsid w:val="00012CF6"/>
    <w:rsid w:val="0001480C"/>
    <w:rsid w:val="00040BF5"/>
    <w:rsid w:val="000B21C4"/>
    <w:rsid w:val="000C2DC3"/>
    <w:rsid w:val="000E6327"/>
    <w:rsid w:val="00102B42"/>
    <w:rsid w:val="00123D76"/>
    <w:rsid w:val="001258C4"/>
    <w:rsid w:val="0013742B"/>
    <w:rsid w:val="001506CB"/>
    <w:rsid w:val="001574E2"/>
    <w:rsid w:val="00162971"/>
    <w:rsid w:val="00164EAC"/>
    <w:rsid w:val="001C09EC"/>
    <w:rsid w:val="00200A8D"/>
    <w:rsid w:val="00224B0C"/>
    <w:rsid w:val="0023153F"/>
    <w:rsid w:val="002373F2"/>
    <w:rsid w:val="00250027"/>
    <w:rsid w:val="002B1ED3"/>
    <w:rsid w:val="002E0FEA"/>
    <w:rsid w:val="0030545C"/>
    <w:rsid w:val="003152CA"/>
    <w:rsid w:val="00330FFF"/>
    <w:rsid w:val="003A798A"/>
    <w:rsid w:val="0040537F"/>
    <w:rsid w:val="0045375B"/>
    <w:rsid w:val="004B2D1B"/>
    <w:rsid w:val="004B7E60"/>
    <w:rsid w:val="004C526B"/>
    <w:rsid w:val="00537B73"/>
    <w:rsid w:val="005E4B57"/>
    <w:rsid w:val="005F66D4"/>
    <w:rsid w:val="00625F17"/>
    <w:rsid w:val="006306C0"/>
    <w:rsid w:val="006A0F64"/>
    <w:rsid w:val="006C30A1"/>
    <w:rsid w:val="00705B1D"/>
    <w:rsid w:val="0072140F"/>
    <w:rsid w:val="007A3021"/>
    <w:rsid w:val="007D46DF"/>
    <w:rsid w:val="00822ED3"/>
    <w:rsid w:val="008522D3"/>
    <w:rsid w:val="00863991"/>
    <w:rsid w:val="00872327"/>
    <w:rsid w:val="008D628D"/>
    <w:rsid w:val="0091654B"/>
    <w:rsid w:val="00916B75"/>
    <w:rsid w:val="00952FB6"/>
    <w:rsid w:val="00987ADB"/>
    <w:rsid w:val="009A1DC2"/>
    <w:rsid w:val="009C2D77"/>
    <w:rsid w:val="009C4E53"/>
    <w:rsid w:val="009C6D95"/>
    <w:rsid w:val="00A011A3"/>
    <w:rsid w:val="00A30BF2"/>
    <w:rsid w:val="00A730E3"/>
    <w:rsid w:val="00AB2FD2"/>
    <w:rsid w:val="00AC5C60"/>
    <w:rsid w:val="00AE2779"/>
    <w:rsid w:val="00B805E8"/>
    <w:rsid w:val="00BB1403"/>
    <w:rsid w:val="00BB26F6"/>
    <w:rsid w:val="00BB4E4F"/>
    <w:rsid w:val="00BE4FF9"/>
    <w:rsid w:val="00C52962"/>
    <w:rsid w:val="00C67AB9"/>
    <w:rsid w:val="00C841E6"/>
    <w:rsid w:val="00CD17A5"/>
    <w:rsid w:val="00CD6EF8"/>
    <w:rsid w:val="00CF1608"/>
    <w:rsid w:val="00D04173"/>
    <w:rsid w:val="00D22320"/>
    <w:rsid w:val="00D3324A"/>
    <w:rsid w:val="00D6639C"/>
    <w:rsid w:val="00DB00E7"/>
    <w:rsid w:val="00DE6D15"/>
    <w:rsid w:val="00E01CDE"/>
    <w:rsid w:val="00E25223"/>
    <w:rsid w:val="00E41F17"/>
    <w:rsid w:val="00E44FCF"/>
    <w:rsid w:val="00E5654B"/>
    <w:rsid w:val="00E922D8"/>
    <w:rsid w:val="00EA63A9"/>
    <w:rsid w:val="00EF02D0"/>
    <w:rsid w:val="00F00364"/>
    <w:rsid w:val="00F4437A"/>
    <w:rsid w:val="00F61D0F"/>
    <w:rsid w:val="00F762B4"/>
    <w:rsid w:val="00F778C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839</Characters>
  <Application>Microsoft Office Word</Application>
  <DocSecurity>0</DocSecurity>
  <Lines>6</Lines>
  <Paragraphs>1</Paragraphs>
  <ScaleCrop>false</ScaleCrop>
  <Company>Lenovo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张三保</cp:lastModifiedBy>
  <cp:revision>12</cp:revision>
  <dcterms:created xsi:type="dcterms:W3CDTF">2018-10-25T07:22:00Z</dcterms:created>
  <dcterms:modified xsi:type="dcterms:W3CDTF">2020-12-16T03:27:00Z</dcterms:modified>
</cp:coreProperties>
</file>